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9642475</wp:posOffset>
                </wp:positionV>
                <wp:extent cx="5372735" cy="71755"/>
                <wp:effectExtent l="0" t="19050" r="18415" b="23495"/>
                <wp:wrapNone/>
                <wp:docPr id="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735" cy="71755"/>
                          <a:chOff x="2091" y="2527"/>
                          <a:chExt cx="8461" cy="113"/>
                        </a:xfrm>
                      </wpg:grpSpPr>
                      <wps:wsp>
                        <wps:cNvPr id="4" name="直接连接符 2"/>
                        <wps:cNvCnPr/>
                        <wps:spPr>
                          <a:xfrm>
                            <a:off x="2091" y="2527"/>
                            <a:ext cx="8449" cy="2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/>
                      </wps:wsp>
                      <wps:wsp>
                        <wps:cNvPr id="5" name="直接连接符 1"/>
                        <wps:cNvCnPr/>
                        <wps:spPr>
                          <a:xfrm>
                            <a:off x="2096" y="2620"/>
                            <a:ext cx="8457" cy="2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88.15pt;margin-top:759.25pt;height:5.65pt;width:423.05pt;z-index:251659264;mso-width-relative:page;mso-height-relative:page;" coordorigin="2091,2527" coordsize="8461,113" o:gfxdata="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77nHK90AAAAOAQAADwAAAAAAAAABACAAAAAiAAAAZHJzL2Rvd25y&#10;ZXYueG1sUEsBAhQAFAAAAAgAh07iQKctliTdAgAABQgAAA4AAAAAAAAAAQAgAAAALAEAAGRycy9l&#10;Mm9Eb2MueG1sUEsFBgAAAAAGAAYAWQEAAHsGAAAAAA==&#10;">
                <o:lock v:ext="edit" aspectratio="f"/>
                <v:line id="直接连接符 2" o:spid="_x0000_s1026" o:spt="20" style="position:absolute;left:2091;top:2527;height:28;width:8449;" filled="f" stroked="t" coordsize="21600,21600" o:gfxdata="UEsDBAoAAAAAAIdO4kAAAAAAAAAAAAAAAAAEAAAAZHJzL1BLAwQUAAAACACHTuJARdyZYb8AAADa&#10;AAAADwAAAGRycy9kb3ducmV2LnhtbEWPT2vCQBTE74LfYXlCL6VuLKV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cmW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接连接符 1" o:spid="_x0000_s1026" o:spt="20" style="position:absolute;left:2096;top:2620;height:20;width:8457;" filled="f" stroked="t" coordsize="21600,21600" o:gfxdata="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BZJ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"http://tcwljt.com/upload/file/20200323/20200323143838_71696.xls" \t "http://tcwljt.com/_blank" </w:instrText>
      </w:r>
      <w:r>
        <w:rPr>
          <w:sz w:val="28"/>
          <w:szCs w:val="36"/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滁州市云朵少儿科技教育有限公司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岗位计划表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6"/>
        <w:tblW w:w="139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930"/>
        <w:gridCol w:w="750"/>
        <w:gridCol w:w="5775"/>
        <w:gridCol w:w="3878"/>
        <w:gridCol w:w="1160"/>
        <w:gridCol w:w="1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57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17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报考条件要求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幼师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观察了解幼儿，依据国家规定的幼儿园课程标准，结合本班幼儿的具体情况，定制和执行教育工作计划，完成教育任务。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2、严格执行幼儿园安全、卫生保健制度，制度并配合保育员管理本班幼儿生活和做好卫生保健工作。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3、与家长保持经常联系，了解幼儿家庭的教育环境，商讨符合幼儿特点的教育措施，共同配合完成教育任务。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4、参加业务学习和幼儿教育研究活动。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5、定期向园长汇报，接受其检查和指导。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1、具有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资格证书，幼儿教育专业大专（含在读）以上学历优先，具有初级及以上计算机等级证书者优先；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2、具有后勤管理、资料整理等工作经验的优先；</w:t>
            </w:r>
          </w:p>
          <w:p>
            <w:pPr>
              <w:pStyle w:val="2"/>
              <w:ind w:left="0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3、熟悉幼儿园各项财务工作并熟练操作各类办公软件者优先；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4、性格活泼开朗，热爱幼教工作，身体健康，幼教基本功扎实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5、服从园领导工作安排。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负责本班房舍、设备、环境的清洁卫生工作。做到每天小扫除，每周大扫除，经常保持活动室内空气的流通，保证幼儿有一个舒适、干净的环境。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2、按照消毒制度的规定，认真做好水杯、毛巾、碗、筷的消毒工作，认真做好水杯架和饭前餐桌的消毒工作。每天要定时冲洗厕所，做到厕所槽内无污垢，保持厕所内清洁无臭味。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3、在教师指导下，组织好幼儿一日生活，做好保中有教，全面了解幼儿的饮食、睡眠情况，保持幼儿仪表整洁，精心护理幼儿生活。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、在医务人员和本班教师指导下严格执行幼儿园安全、卫生保健制度，夏天防暑降温和防蚊、蝇工作，保证幼儿开水供应，每天擦净席子。冬季做好防寒保暖工作，定时拆洗和翻晒幼儿的被褥、枕套、，定期清洗、消毒玩具，保持睡具、玩具的清洁卫生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5、妥善保管幼儿的衣物和本班的设备、用具，防止霉烂、损坏、丢失。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6、根据本班教育教学要求做好配班工作。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1、熟知本岗位的业务内容、要求和程序，严格执行幼儿园安全、卫生保健制度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2、能积极配合教师管理好幼儿的一日生活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3、工作积极，态度认真，服从园领导工作分配；</w:t>
            </w:r>
          </w:p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4、有保育证优先选择。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高中及以上学历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保健医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根据卫生部门的要求与《规程》、《纲要》的有关规定，制定幼儿园卫生保健工作计划，建立健全和贯彻执行各项卫生保健制度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2、协助园长组织实施有关卫生保健方面的法规、规章制度，并监督执行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3、执行“预防为主”的方针，认真做好每天的晨间检查工作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4、密切与当地卫生保健机构的关系，及时做好免疫和疾病防治等工作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负责编制食谱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及营养分析，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确保饭菜质量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、负责登记各项保健资料，并定期向园长汇报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、按要求定期做好幼儿和员工的体检工作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负责向员工、幼儿和家长宣传卫生保健常识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负责组织教师、清洁工、保安以及厨房工作人员的各类卫生、消毒等相关培训工作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协助园长整理幼儿园的各种档案、文件等，及园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交办的其他工作。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具备大专及以上学历，医学相关专业毕业；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具有相关资格证书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具有认真严谨的工作态度，良好的亲和力和工作应变能力；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有较强的管理能力与合作意识，具有良好的身体素质和心理素质；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4、能熟练地使用各类办公软件；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5、服从园领导工作安排。</w:t>
            </w:r>
          </w:p>
          <w:p>
            <w:pPr>
              <w:pStyle w:val="5"/>
              <w:ind w:left="0" w:leftChars="0" w:firstLine="0" w:firstLineChars="0"/>
              <w:rPr>
                <w:rFonts w:hint="eastAsia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0973D"/>
    <w:multiLevelType w:val="singleLevel"/>
    <w:tmpl w:val="289097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108735"/>
    <w:multiLevelType w:val="singleLevel"/>
    <w:tmpl w:val="5E1087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TI1N2Y4MDk0MmQwNzI5OGJhZmQ3NmExOGM3ODkifQ=="/>
  </w:docVars>
  <w:rsids>
    <w:rsidRoot w:val="00000000"/>
    <w:rsid w:val="264B1E3E"/>
    <w:rsid w:val="4C752F70"/>
    <w:rsid w:val="79D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76"/>
      <w:outlineLvl w:val="0"/>
    </w:pPr>
    <w:rPr>
      <w:rFonts w:hint="eastAsia" w:ascii="楷体_GB2312" w:hAnsi="楷体_GB2312" w:eastAsia="楷体_GB2312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5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 w:eastAsia="宋体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1313</Words>
  <Characters>1319</Characters>
  <Lines>0</Lines>
  <Paragraphs>0</Paragraphs>
  <TotalTime>0</TotalTime>
  <ScaleCrop>false</ScaleCrop>
  <LinksUpToDate>false</LinksUpToDate>
  <CharactersWithSpaces>1351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2023-06-15T08:53:00Z</dcterms:created>
  <dc:creator>YD</dc:creator>
  <cp:lastModifiedBy>Zackdoliu</cp:lastModifiedBy>
  <cp:lastPrinted>2023-06-25T03:03:15Z</cp:lastPrinted>
  <dcterms:modified xsi:type="dcterms:W3CDTF">2023-06-25T03:03:48Z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C0CBB420A6CA4624ABC00A3D106C6DA2_13</vt:lpwstr>
  </property>
</Properties>
</file>