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仿宋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附件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2：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彭州市教育系统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2023年公开招聘高层次人才报名表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6" w:afterAutospacing="0" w:line="40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报名序号（工作人员填写）：                          报名时间：</w:t>
      </w:r>
    </w:p>
    <w:tbl>
      <w:tblPr>
        <w:tblW w:w="932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6"/>
        <w:gridCol w:w="743"/>
        <w:gridCol w:w="817"/>
        <w:gridCol w:w="354"/>
        <w:gridCol w:w="228"/>
        <w:gridCol w:w="760"/>
        <w:gridCol w:w="284"/>
        <w:gridCol w:w="1099"/>
        <w:gridCol w:w="1275"/>
        <w:gridCol w:w="283"/>
        <w:gridCol w:w="449"/>
        <w:gridCol w:w="624"/>
        <w:gridCol w:w="158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  <w:jc w:val="center"/>
        </w:trPr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4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  <w:bdr w:val="none" w:color="auto" w:sz="0" w:space="0"/>
              </w:rPr>
              <w:t>身份证号</w:t>
            </w:r>
          </w:p>
        </w:tc>
        <w:tc>
          <w:tcPr>
            <w:tcW w:w="265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6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8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一寸免冠彩色照片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  <w:jc w:val="center"/>
        </w:trPr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-80" w:firstLine="67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8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  <w:jc w:val="center"/>
        </w:trPr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毕业院校</w:t>
            </w:r>
          </w:p>
        </w:tc>
        <w:tc>
          <w:tcPr>
            <w:tcW w:w="215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263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-94" w:firstLine="33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8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  <w:jc w:val="center"/>
        </w:trPr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学位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毕业时间</w:t>
            </w:r>
          </w:p>
        </w:tc>
        <w:tc>
          <w:tcPr>
            <w:tcW w:w="135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-94" w:firstLine="33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8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  <w:jc w:val="center"/>
        </w:trPr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  <w:bdr w:val="none" w:color="auto" w:sz="0" w:space="0"/>
              </w:rPr>
              <w:t>现工作单位</w:t>
            </w:r>
          </w:p>
        </w:tc>
        <w:tc>
          <w:tcPr>
            <w:tcW w:w="354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职称</w:t>
            </w:r>
          </w:p>
        </w:tc>
        <w:tc>
          <w:tcPr>
            <w:tcW w:w="294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  <w:jc w:val="center"/>
        </w:trPr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籍贯</w:t>
            </w:r>
          </w:p>
        </w:tc>
        <w:tc>
          <w:tcPr>
            <w:tcW w:w="215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  <w:bdr w:val="none" w:color="auto" w:sz="0" w:space="0"/>
              </w:rPr>
              <w:t>户口所在地</w:t>
            </w:r>
          </w:p>
        </w:tc>
        <w:tc>
          <w:tcPr>
            <w:tcW w:w="421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  <w:jc w:val="center"/>
        </w:trPr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-84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215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通讯地址</w:t>
            </w:r>
          </w:p>
        </w:tc>
        <w:tc>
          <w:tcPr>
            <w:tcW w:w="421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  <w:jc w:val="center"/>
        </w:trPr>
        <w:tc>
          <w:tcPr>
            <w:tcW w:w="3718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教师资格证书种类</w:t>
            </w:r>
          </w:p>
        </w:tc>
        <w:tc>
          <w:tcPr>
            <w:tcW w:w="560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  <w:jc w:val="center"/>
        </w:trPr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有何特长</w:t>
            </w:r>
          </w:p>
        </w:tc>
        <w:tc>
          <w:tcPr>
            <w:tcW w:w="7761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  <w:jc w:val="center"/>
        </w:trPr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招聘岗位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7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岗位代码</w:t>
            </w:r>
          </w:p>
        </w:tc>
        <w:tc>
          <w:tcPr>
            <w:tcW w:w="10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5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意向单位</w:t>
            </w:r>
          </w:p>
        </w:tc>
        <w:tc>
          <w:tcPr>
            <w:tcW w:w="266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  <w:jc w:val="center"/>
        </w:trPr>
        <w:tc>
          <w:tcPr>
            <w:tcW w:w="1559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家庭情况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关系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421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工作单位及职务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  <w:jc w:val="center"/>
        </w:trPr>
        <w:tc>
          <w:tcPr>
            <w:tcW w:w="1559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21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  <w:jc w:val="center"/>
        </w:trPr>
        <w:tc>
          <w:tcPr>
            <w:tcW w:w="1559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21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  <w:jc w:val="center"/>
        </w:trPr>
        <w:tc>
          <w:tcPr>
            <w:tcW w:w="1559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21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6" w:hRule="atLeast"/>
          <w:jc w:val="center"/>
        </w:trPr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个人简历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（从高中填起）</w:t>
            </w:r>
          </w:p>
        </w:tc>
        <w:tc>
          <w:tcPr>
            <w:tcW w:w="7761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Times New Roman" w:hAnsi="Times New Roman" w:cs="Times New Roman"/>
                <w:sz w:val="44"/>
                <w:szCs w:val="44"/>
              </w:rPr>
            </w:pPr>
            <w:r>
              <w:rPr>
                <w:rFonts w:hint="default" w:ascii="Times New Roman" w:hAnsi="Times New Roman" w:cs="Times New Roman"/>
                <w:sz w:val="44"/>
                <w:szCs w:val="4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Times New Roman" w:hAnsi="Times New Roman" w:cs="Times New Roman"/>
                <w:sz w:val="44"/>
                <w:szCs w:val="44"/>
              </w:rPr>
            </w:pPr>
            <w:r>
              <w:rPr>
                <w:rFonts w:hint="default" w:ascii="Times New Roman" w:hAnsi="Times New Roman" w:cs="Times New Roman"/>
                <w:sz w:val="44"/>
                <w:szCs w:val="4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Times New Roman" w:hAnsi="Times New Roman" w:cs="Times New Roman"/>
                <w:sz w:val="44"/>
                <w:szCs w:val="44"/>
              </w:rPr>
            </w:pPr>
            <w:r>
              <w:rPr>
                <w:rFonts w:hint="default" w:ascii="Times New Roman" w:hAnsi="Times New Roman" w:cs="Times New Roman"/>
                <w:sz w:val="44"/>
                <w:szCs w:val="4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Times New Roman" w:hAnsi="Times New Roman" w:cs="Times New Roman"/>
                <w:sz w:val="44"/>
                <w:szCs w:val="44"/>
              </w:rPr>
            </w:pPr>
            <w:r>
              <w:rPr>
                <w:rFonts w:hint="default" w:ascii="Times New Roman" w:hAnsi="Times New Roman" w:cs="Times New Roman"/>
                <w:sz w:val="44"/>
                <w:szCs w:val="4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  <w:jc w:val="center"/>
        </w:trPr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奖惩情况</w:t>
            </w:r>
          </w:p>
        </w:tc>
        <w:tc>
          <w:tcPr>
            <w:tcW w:w="7761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6"/>
                <w:sz w:val="24"/>
                <w:szCs w:val="24"/>
                <w:bdr w:val="none" w:color="auto" w:sz="0" w:space="0"/>
              </w:rPr>
              <w:t>获得过何种专业证书</w:t>
            </w:r>
          </w:p>
        </w:tc>
        <w:tc>
          <w:tcPr>
            <w:tcW w:w="7761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1" w:hRule="atLeast"/>
          <w:jc w:val="center"/>
        </w:trPr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6"/>
                <w:sz w:val="24"/>
                <w:szCs w:val="24"/>
                <w:bdr w:val="none" w:color="auto" w:sz="0" w:space="0"/>
              </w:rPr>
              <w:t>本人承诺</w:t>
            </w:r>
          </w:p>
        </w:tc>
        <w:tc>
          <w:tcPr>
            <w:tcW w:w="7761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4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楷体" w:hAnsi="楷体" w:eastAsia="楷体" w:cs="楷体"/>
                <w:spacing w:val="-10"/>
                <w:sz w:val="24"/>
                <w:szCs w:val="24"/>
                <w:bdr w:val="none" w:color="auto" w:sz="0" w:space="0"/>
              </w:rPr>
              <w:t>本人承诺：以上所填内容属实，不含虚假成分，如弄虚作假，造成的损失由本人自行承担。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8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bdr w:val="none" w:color="auto" w:sz="0" w:space="0"/>
              </w:rPr>
              <w:t>                                      报考者签名：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yYmFhOGYyNjk2OTc2MTFhZTQwNTg1M2VmODQyNzUifQ=="/>
  </w:docVars>
  <w:rsids>
    <w:rsidRoot w:val="36B157B3"/>
    <w:rsid w:val="36B1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222</Words>
  <Characters>225</Characters>
  <Lines>0</Lines>
  <Paragraphs>0</Paragraphs>
  <TotalTime>0</TotalTime>
  <ScaleCrop>false</ScaleCrop>
  <LinksUpToDate>false</LinksUpToDate>
  <CharactersWithSpaces>332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2023-03-10T02:33:00Z</dcterms:created>
  <dc:creator>1</dc:creator>
  <cp:lastModifiedBy>1</cp:lastModifiedBy>
  <dcterms:modified xsi:type="dcterms:W3CDTF">2023-03-10T02:33:32Z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158B0C0D69514F8280F28FC5F0ABECE5</vt:lpwstr>
  </property>
</Properties>
</file>